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hd w:fill="FFFFFF" w:val="clear"/>
        <w:bidi w:val="0"/>
        <w:spacing w:before="0" w:after="0"/>
        <w:ind w:left="0" w:right="0" w:hanging="0"/>
        <w:jc w:val="left"/>
        <w:rPr/>
      </w:pPr>
      <w:r>
        <w:rPr>
          <w:rFonts w:ascii="arial;sans-serif" w:hAnsi="arial;sans-serif"/>
          <w:color w:val="2C2D2E"/>
          <w:sz w:val="23"/>
        </w:rPr>
        <w:t xml:space="preserve">В нашем доме за 58 лет после заселения </w:t>
      </w:r>
      <w:r>
        <w:rPr>
          <w:rStyle w:val="Style14"/>
          <w:rFonts w:ascii="arial;sans-serif" w:hAnsi="arial;sans-serif"/>
          <w:color w:val="2C2D2E"/>
          <w:sz w:val="23"/>
        </w:rPr>
        <w:t xml:space="preserve">ни одного раза не мылись наружные стекла коридорных окон в подъездах.  </w:t>
      </w:r>
      <w:r>
        <w:rPr>
          <w:rStyle w:val="Style14"/>
          <w:rFonts w:ascii="arial;sans-serif" w:hAnsi="arial;sans-serif"/>
          <w:color w:val="2C2D2E"/>
          <w:sz w:val="27"/>
        </w:rPr>
        <w:t>15.05.2022</w:t>
      </w:r>
    </w:p>
    <w:p>
      <w:pPr>
        <w:pStyle w:val="Style16"/>
        <w:shd w:fill="FFFFFF" w:val="clear"/>
        <w:bidi w:val="0"/>
        <w:spacing w:before="0" w:after="0"/>
        <w:ind w:left="0" w:right="0" w:hanging="0"/>
        <w:jc w:val="left"/>
        <w:rPr>
          <w:rStyle w:val="Style14"/>
          <w:rFonts w:ascii="arial;sans-serif" w:hAnsi="arial;sans-serif"/>
          <w:color w:val="2C2D2E"/>
          <w:sz w:val="27"/>
        </w:rPr>
      </w:pPr>
      <w:r>
        <w:rPr/>
      </w:r>
    </w:p>
    <w:p>
      <w:pPr>
        <w:pStyle w:val="Style16"/>
        <w:shd w:fill="FFFFFF" w:val="clear"/>
        <w:bidi w:val="0"/>
        <w:spacing w:before="0" w:after="0"/>
        <w:ind w:left="0" w:right="0" w:hanging="0"/>
        <w:jc w:val="left"/>
        <w:rPr/>
      </w:pPr>
      <w:r>
        <w:rPr>
          <w:rStyle w:val="Style14"/>
          <w:rFonts w:ascii="arial;sans-serif" w:hAnsi="arial;sans-serif"/>
          <w:color w:val="2C2D2E"/>
          <w:sz w:val="27"/>
        </w:rPr>
        <w:t xml:space="preserve"> </w:t>
      </w:r>
      <w:r>
        <w:rPr>
          <w:rStyle w:val="Style14"/>
          <w:rFonts w:ascii="arial;sans-serif" w:hAnsi="arial;sans-serif"/>
          <w:color w:val="2C2D2E"/>
          <w:sz w:val="27"/>
        </w:rPr>
        <w:t>качественно были вымыты 25 окон дома со стороны улицы.</w:t>
      </w:r>
    </w:p>
    <w:p>
      <w:pPr>
        <w:pStyle w:val="Style16"/>
        <w:shd w:fill="FFFFFF" w:val="clear"/>
        <w:bidi w:val="0"/>
        <w:spacing w:before="0" w:after="0"/>
        <w:ind w:left="0" w:right="0" w:hanging="0"/>
        <w:jc w:val="left"/>
        <w:rPr>
          <w:color w:val="2C2D2E"/>
        </w:rPr>
      </w:pPr>
      <w:r>
        <w:rPr>
          <w:rFonts w:ascii="arial;sans-serif" w:hAnsi="arial;sans-serif"/>
          <w:color w:val="2C2D2E"/>
          <w:sz w:val="23"/>
        </w:rPr>
        <w:t>Вновь благодарим управляющую объектом Валерию Вячеславовну за четкую организацию реальной помощи по улучшению жилищных условий.</w:t>
      </w:r>
    </w:p>
    <w:p>
      <w:pPr>
        <w:pStyle w:val="Style16"/>
        <w:shd w:fill="FFFFFF" w:val="clear"/>
        <w:bidi w:val="0"/>
        <w:spacing w:before="0" w:after="0"/>
        <w:ind w:left="0" w:right="0" w:hanging="0"/>
        <w:jc w:val="center"/>
        <w:rPr>
          <w:color w:val="2C2D2E"/>
        </w:rPr>
      </w:pPr>
      <w:r>
        <w:rPr>
          <w:color w:val="2C2D2E"/>
        </w:rPr>
      </w:r>
    </w:p>
    <w:p>
      <w:pPr>
        <w:pStyle w:val="Style16"/>
        <w:shd w:fill="FFFFFF" w:val="clear"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ascii="arial;sans-serif" w:hAnsi="arial;sans-serif"/>
          <w:color w:val="2C2D2E"/>
          <w:sz w:val="24"/>
        </w:rPr>
        <w:t>15 мая 2022 г.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48</Words>
  <Characters>270</Characters>
  <CharactersWithSpaces>316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2022-05-23T10:01:20Z</dcterms:created>
  <dc:creator/>
  <dc:description/>
  <dc:language>ru-RU</dc:language>
  <cp:lastModifiedBy/>
  <dcterms:modified xsi:type="dcterms:W3CDTF">2022-05-23T10:02:31Z</dcterms:modified>
  <cp:revision>1</cp:revision>
  <dc:subject/>
  <dc:title/>
</cp:coreProperties>
</file>